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3B12" w14:textId="77777777" w:rsidR="00D836DF" w:rsidRDefault="00D836DF" w:rsidP="00D836DF">
      <w:pPr>
        <w:pStyle w:val="Heading2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Prioritized </w:t>
      </w:r>
      <w:r w:rsidRPr="00092C13">
        <w:rPr>
          <w:rFonts w:asciiTheme="minorHAnsi" w:hAnsiTheme="minorHAnsi" w:cstheme="minorHAnsi"/>
        </w:rPr>
        <w:t>Content of Islamic Television Channels: A</w:t>
      </w:r>
      <w:r>
        <w:rPr>
          <w:rFonts w:asciiTheme="minorHAnsi" w:hAnsiTheme="minorHAnsi" w:cstheme="minorHAnsi"/>
        </w:rPr>
        <w:t>n Analytical</w:t>
      </w:r>
      <w:r w:rsidRPr="00092C13">
        <w:rPr>
          <w:rFonts w:asciiTheme="minorHAnsi" w:hAnsiTheme="minorHAnsi" w:cstheme="minorHAnsi"/>
        </w:rPr>
        <w:t xml:space="preserve"> Study o</w:t>
      </w:r>
      <w:r>
        <w:rPr>
          <w:rFonts w:asciiTheme="minorHAnsi" w:hAnsiTheme="minorHAnsi" w:cstheme="minorHAnsi"/>
        </w:rPr>
        <w:t>f</w:t>
      </w:r>
      <w:r w:rsidRPr="00092C13">
        <w:rPr>
          <w:rFonts w:asciiTheme="minorHAnsi" w:hAnsiTheme="minorHAnsi" w:cstheme="minorHAnsi"/>
        </w:rPr>
        <w:t xml:space="preserve"> Alhijrah TV</w:t>
      </w:r>
    </w:p>
    <w:p w14:paraId="465DE92C" w14:textId="77777777" w:rsidR="00D836DF" w:rsidRPr="00114DD7" w:rsidRDefault="00D836DF" w:rsidP="00D836DF">
      <w:pPr>
        <w:rPr>
          <w:rFonts w:asciiTheme="minorHAnsi" w:hAnsiTheme="minorHAnsi" w:cstheme="minorHAnsi"/>
          <w:lang w:bidi="ar-SY"/>
        </w:rPr>
      </w:pPr>
    </w:p>
    <w:p w14:paraId="1BC70957" w14:textId="77777777" w:rsidR="00D836DF" w:rsidRDefault="00D836DF" w:rsidP="00D836DF">
      <w:pPr>
        <w:spacing w:after="0" w:line="240" w:lineRule="auto"/>
        <w:rPr>
          <w:rFonts w:asciiTheme="minorHAnsi" w:hAnsiTheme="minorHAnsi" w:cstheme="minorHAnsi"/>
          <w:lang w:bidi="ar-SY"/>
        </w:rPr>
      </w:pPr>
      <w:r w:rsidRPr="00114DD7">
        <w:rPr>
          <w:rFonts w:asciiTheme="minorHAnsi" w:hAnsiTheme="minorHAnsi" w:cstheme="minorHAnsi"/>
          <w:lang w:bidi="ar-SY"/>
        </w:rPr>
        <w:t>OSAMA KANAKER</w:t>
      </w:r>
    </w:p>
    <w:p w14:paraId="3DBE059A" w14:textId="77777777" w:rsidR="00D836DF" w:rsidRPr="00114DD7" w:rsidRDefault="00D836DF" w:rsidP="00D836DF">
      <w:pPr>
        <w:spacing w:after="0" w:line="240" w:lineRule="auto"/>
        <w:rPr>
          <w:rFonts w:asciiTheme="minorHAnsi" w:hAnsiTheme="minorHAnsi" w:cstheme="minorHAnsi"/>
          <w:lang w:bidi="ar-SY"/>
        </w:rPr>
      </w:pPr>
      <w:proofErr w:type="spellStart"/>
      <w:r>
        <w:rPr>
          <w:rFonts w:ascii="Calibri,Italic" w:hAnsi="Calibri,Italic" w:cs="Calibri,Italic"/>
          <w:i/>
          <w:iCs/>
          <w:szCs w:val="24"/>
          <w:lang w:val="en-MY"/>
        </w:rPr>
        <w:t>Universiti</w:t>
      </w:r>
      <w:proofErr w:type="spellEnd"/>
      <w:r>
        <w:rPr>
          <w:rFonts w:ascii="Calibri,Italic" w:hAnsi="Calibri,Italic" w:cs="Calibri,Italic"/>
          <w:i/>
          <w:iCs/>
          <w:szCs w:val="24"/>
          <w:lang w:val="en-MY"/>
        </w:rPr>
        <w:t xml:space="preserve"> Sains Islam Malaysia</w:t>
      </w:r>
    </w:p>
    <w:p w14:paraId="7779607E" w14:textId="77777777" w:rsidR="00D836DF" w:rsidRPr="00D836DF" w:rsidRDefault="00D836DF" w:rsidP="00D836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</w:rPr>
      </w:pPr>
    </w:p>
    <w:p w14:paraId="3BC3C0B5" w14:textId="77777777" w:rsidR="00D836DF" w:rsidRDefault="00D836DF" w:rsidP="00D836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  <w:lang w:val="en-MY"/>
        </w:rPr>
      </w:pPr>
    </w:p>
    <w:p w14:paraId="2165E20A" w14:textId="0677C4C0" w:rsidR="00D836DF" w:rsidRDefault="00D836DF" w:rsidP="00D836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4"/>
          <w:lang w:val="en-MY"/>
        </w:rPr>
      </w:pPr>
      <w:r>
        <w:rPr>
          <w:rFonts w:ascii="Calibri" w:hAnsi="Calibri" w:cs="Calibri"/>
          <w:szCs w:val="24"/>
          <w:lang w:val="en-MY"/>
        </w:rPr>
        <w:t>BIODATA</w:t>
      </w:r>
    </w:p>
    <w:p w14:paraId="3D26DC27" w14:textId="5C9D5A98" w:rsidR="00862BDB" w:rsidRDefault="00D836DF" w:rsidP="00D836DF">
      <w:pPr>
        <w:jc w:val="both"/>
      </w:pPr>
      <w:r>
        <w:rPr>
          <w:rFonts w:ascii="Calibri,Italic" w:hAnsi="Calibri,Italic" w:cs="Calibri,Italic"/>
          <w:i/>
          <w:iCs/>
          <w:szCs w:val="24"/>
          <w:lang w:val="en-MY"/>
        </w:rPr>
        <w:t xml:space="preserve">Osama Kanaker </w:t>
      </w:r>
      <w:r>
        <w:rPr>
          <w:rFonts w:ascii="Calibri" w:hAnsi="Calibri" w:cs="Calibri"/>
          <w:szCs w:val="24"/>
          <w:lang w:val="en-MY"/>
        </w:rPr>
        <w:t xml:space="preserve">is a senior lecturer at Communication Program, Faculty of Leadership and Management, Islamic Science University of Malaysia. He is an advisor of </w:t>
      </w:r>
      <w:proofErr w:type="spellStart"/>
      <w:r>
        <w:rPr>
          <w:rFonts w:ascii="Calibri" w:hAnsi="Calibri" w:cs="Calibri"/>
          <w:szCs w:val="24"/>
          <w:lang w:val="en-MY"/>
        </w:rPr>
        <w:t>Jurnal</w:t>
      </w:r>
      <w:proofErr w:type="spellEnd"/>
      <w:r>
        <w:rPr>
          <w:rFonts w:ascii="Calibri" w:hAnsi="Calibri" w:cs="Calibri"/>
          <w:szCs w:val="24"/>
          <w:lang w:val="en-MY"/>
        </w:rPr>
        <w:t xml:space="preserve"> </w:t>
      </w:r>
      <w:proofErr w:type="spellStart"/>
      <w:r>
        <w:rPr>
          <w:rFonts w:ascii="Calibri" w:hAnsi="Calibri" w:cs="Calibri"/>
          <w:szCs w:val="24"/>
          <w:lang w:val="en-MY"/>
        </w:rPr>
        <w:t>Komunikasi</w:t>
      </w:r>
      <w:proofErr w:type="spellEnd"/>
      <w:r>
        <w:rPr>
          <w:rFonts w:ascii="Calibri" w:hAnsi="Calibri" w:cs="Calibri"/>
          <w:szCs w:val="24"/>
          <w:lang w:val="en-MY"/>
        </w:rPr>
        <w:t xml:space="preserve"> </w:t>
      </w:r>
      <w:proofErr w:type="spellStart"/>
      <w:r>
        <w:rPr>
          <w:rFonts w:ascii="Calibri" w:hAnsi="Calibri" w:cs="Calibri"/>
          <w:szCs w:val="24"/>
          <w:lang w:val="en-MY"/>
        </w:rPr>
        <w:t>Profitik</w:t>
      </w:r>
      <w:proofErr w:type="spellEnd"/>
      <w:r>
        <w:rPr>
          <w:rFonts w:ascii="Calibri" w:hAnsi="Calibri" w:cs="Calibri"/>
          <w:szCs w:val="24"/>
          <w:lang w:val="en-MY"/>
        </w:rPr>
        <w:t>. He was an editor and evaluator of Al-</w:t>
      </w:r>
      <w:proofErr w:type="spellStart"/>
      <w:r>
        <w:rPr>
          <w:rFonts w:ascii="Calibri" w:hAnsi="Calibri" w:cs="Calibri"/>
          <w:szCs w:val="24"/>
          <w:lang w:val="en-MY"/>
        </w:rPr>
        <w:t>Abqari</w:t>
      </w:r>
      <w:proofErr w:type="spellEnd"/>
      <w:r>
        <w:rPr>
          <w:rFonts w:ascii="Calibri" w:hAnsi="Calibri" w:cs="Calibri"/>
          <w:szCs w:val="24"/>
          <w:lang w:val="en-MY"/>
        </w:rPr>
        <w:t xml:space="preserve"> journal for five years. He has published several books and articles on Islam and communication. He has Communication and Islamic background. The field of interest is communication and Islam. Email: </w:t>
      </w:r>
      <w:hyperlink r:id="rId4" w:history="1">
        <w:r w:rsidRPr="007B5206">
          <w:rPr>
            <w:rStyle w:val="Hyperlink"/>
            <w:rFonts w:ascii="Calibri" w:hAnsi="Calibri" w:cs="Calibri"/>
            <w:szCs w:val="24"/>
            <w:lang w:val="en-MY"/>
          </w:rPr>
          <w:t>osama@usim.edu.my</w:t>
        </w:r>
      </w:hyperlink>
      <w:r>
        <w:rPr>
          <w:rFonts w:ascii="Calibri" w:hAnsi="Calibri" w:cs="Calibri"/>
          <w:szCs w:val="24"/>
          <w:lang w:val="en-MY"/>
        </w:rPr>
        <w:t>.</w:t>
      </w:r>
    </w:p>
    <w:sectPr w:rsidR="00862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DF"/>
    <w:rsid w:val="00862BDB"/>
    <w:rsid w:val="00D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3177"/>
  <w15:chartTrackingRefBased/>
  <w15:docId w15:val="{2503E574-5E02-4882-A280-17206B7A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Lotus Linotype"/>
        <w:sz w:val="24"/>
        <w:szCs w:val="30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apter Headings"/>
    <w:qFormat/>
    <w:rsid w:val="00D836DF"/>
    <w:pPr>
      <w:spacing w:after="200" w:line="276" w:lineRule="auto"/>
      <w:jc w:val="center"/>
    </w:pPr>
    <w:rPr>
      <w:rFonts w:cs="Traditional Arabic"/>
      <w:szCs w:val="3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6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36DF"/>
    <w:pPr>
      <w:keepNext w:val="0"/>
      <w:keepLines w:val="0"/>
      <w:spacing w:before="0" w:line="480" w:lineRule="auto"/>
      <w:jc w:val="both"/>
      <w:outlineLvl w:val="1"/>
    </w:pPr>
    <w:rPr>
      <w:rFonts w:ascii="Times New Roman" w:eastAsiaTheme="minorHAnsi" w:hAnsi="Times New Roman" w:cs="Traditional Arabic"/>
      <w:b/>
      <w:bCs/>
      <w:iCs/>
      <w:color w:val="auto"/>
      <w:sz w:val="24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6D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836DF"/>
    <w:rPr>
      <w:rFonts w:cs="Traditional Arabic"/>
      <w:b/>
      <w:bCs/>
      <w:iCs/>
      <w:szCs w:val="32"/>
      <w:lang w:val="en-US" w:bidi="ar-SY"/>
    </w:rPr>
  </w:style>
  <w:style w:type="character" w:customStyle="1" w:styleId="Heading1Char">
    <w:name w:val="Heading 1 Char"/>
    <w:basedOn w:val="DefaultParagraphFont"/>
    <w:link w:val="Heading1"/>
    <w:uiPriority w:val="9"/>
    <w:rsid w:val="00D836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ama@usi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Kanaker</dc:creator>
  <cp:keywords/>
  <dc:description/>
  <cp:lastModifiedBy>Osama Kanaker</cp:lastModifiedBy>
  <cp:revision>1</cp:revision>
  <dcterms:created xsi:type="dcterms:W3CDTF">2021-01-31T05:54:00Z</dcterms:created>
  <dcterms:modified xsi:type="dcterms:W3CDTF">2021-01-31T05:56:00Z</dcterms:modified>
</cp:coreProperties>
</file>