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6987" w14:textId="72B7F1C4" w:rsidR="002513DB" w:rsidRDefault="00726C6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ZUL</w:t>
      </w:r>
      <w:r w:rsidR="00911989">
        <w:rPr>
          <w:sz w:val="24"/>
          <w:szCs w:val="24"/>
        </w:rPr>
        <w:t xml:space="preserve"> </w:t>
      </w:r>
      <w:r>
        <w:rPr>
          <w:sz w:val="24"/>
          <w:szCs w:val="24"/>
        </w:rPr>
        <w:t>IMRAN AHMAD</w:t>
      </w:r>
    </w:p>
    <w:p w14:paraId="5DEB38DB" w14:textId="3A78AF81" w:rsidR="00726C64" w:rsidRPr="00E67A03" w:rsidRDefault="00726C64" w:rsidP="00726C64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Teknologi MARA</w:t>
      </w:r>
    </w:p>
    <w:p w14:paraId="79E58EBC" w14:textId="478B6803" w:rsidR="00726C64" w:rsidRDefault="00726C6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NORMAH MUSTAFFA</w:t>
      </w:r>
    </w:p>
    <w:p w14:paraId="4A22123B" w14:textId="35E9EB01" w:rsidR="00726C64" w:rsidRPr="00E67A03" w:rsidRDefault="00726C64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MOHD AZUL MOHAMAD SALLEH</w:t>
      </w:r>
    </w:p>
    <w:p w14:paraId="32EB3AC8" w14:textId="5E39D92C" w:rsidR="002513DB" w:rsidRPr="00E67A03" w:rsidRDefault="00726C64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</w:t>
      </w:r>
    </w:p>
    <w:p w14:paraId="053AE33A" w14:textId="77777777" w:rsidR="00953B17" w:rsidRDefault="00000000">
      <w:pPr>
        <w:rPr>
          <w:iCs/>
        </w:rPr>
      </w:pPr>
    </w:p>
    <w:p w14:paraId="3F2BD002" w14:textId="77777777" w:rsidR="002513D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ACKNOWLEDGEMENT (if any)</w:t>
      </w:r>
    </w:p>
    <w:p w14:paraId="037296A3" w14:textId="62C79AF0" w:rsidR="002513DB" w:rsidRDefault="00726C64" w:rsidP="00726C64">
      <w:pPr>
        <w:spacing w:after="0" w:line="240" w:lineRule="auto"/>
        <w:jc w:val="both"/>
        <w:rPr>
          <w:noProof/>
          <w:sz w:val="24"/>
          <w:szCs w:val="24"/>
          <w:lang w:val="en-GB"/>
        </w:rPr>
      </w:pPr>
      <w:r w:rsidRPr="00726C64">
        <w:rPr>
          <w:noProof/>
          <w:sz w:val="24"/>
          <w:szCs w:val="24"/>
          <w:lang w:val="en-GB"/>
        </w:rPr>
        <w:t>The writing of this article is part of a study carried out under the sponsorship of the Bumiputera Academic Training Scheme (SLAB) scholarship of the Ministry of Higher Education Malaysia and Universiti Teknologi MARA (UiTM).</w:t>
      </w:r>
    </w:p>
    <w:p w14:paraId="1E8FE5DF" w14:textId="77777777" w:rsidR="00726C64" w:rsidRPr="00726C64" w:rsidRDefault="00726C64" w:rsidP="00726C64">
      <w:pPr>
        <w:spacing w:after="0" w:line="240" w:lineRule="auto"/>
        <w:jc w:val="both"/>
        <w:rPr>
          <w:noProof/>
          <w:sz w:val="24"/>
          <w:szCs w:val="24"/>
          <w:lang w:val="en-GB"/>
        </w:rPr>
      </w:pPr>
    </w:p>
    <w:p w14:paraId="5E09A61B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4C9A3E9C" w14:textId="444D9A23" w:rsidR="00911989" w:rsidRDefault="00911989" w:rsidP="00911989">
      <w:pPr>
        <w:jc w:val="both"/>
        <w:rPr>
          <w:i/>
          <w:iCs/>
          <w:noProof/>
        </w:rPr>
      </w:pPr>
    </w:p>
    <w:p w14:paraId="480D0F6A" w14:textId="666B9932" w:rsidR="00911989" w:rsidRPr="00911989" w:rsidRDefault="00911989" w:rsidP="00911989">
      <w:pPr>
        <w:ind w:hanging="2"/>
        <w:jc w:val="both"/>
        <w:rPr>
          <w:rFonts w:eastAsia="Times New Roman" w:cstheme="minorHAnsi"/>
          <w:noProof/>
        </w:rPr>
      </w:pPr>
      <w:r w:rsidRPr="00911989">
        <w:rPr>
          <w:rFonts w:eastAsia="Times New Roman" w:cstheme="minorHAnsi"/>
          <w:i/>
          <w:iCs/>
          <w:noProof/>
        </w:rPr>
        <w:t>Zul Imran Ahmad</w:t>
      </w:r>
      <w:r w:rsidRPr="00911989">
        <w:rPr>
          <w:rFonts w:eastAsia="Times New Roman" w:cstheme="minorHAnsi"/>
          <w:noProof/>
        </w:rPr>
        <w:t xml:space="preserve"> </w:t>
      </w:r>
      <w:r w:rsidR="00EB79BD" w:rsidRPr="00EB79BD">
        <w:rPr>
          <w:rFonts w:eastAsia="Times New Roman" w:cstheme="minorHAnsi"/>
          <w:noProof/>
        </w:rPr>
        <w:t>is a PhD student at the Center for Media and Communication Studies (MENTION), Faculty of Social Sciences and Humanities, Universiti Kebangsaan Malaysia. He is a senior lecturer at the College of Creative Arts</w:t>
      </w:r>
      <w:r w:rsidR="00EB79BD">
        <w:rPr>
          <w:rFonts w:eastAsia="Times New Roman" w:cstheme="minorHAnsi"/>
          <w:noProof/>
        </w:rPr>
        <w:t xml:space="preserve"> (CCA)</w:t>
      </w:r>
      <w:r w:rsidR="00EB79BD" w:rsidRPr="00EB79BD">
        <w:rPr>
          <w:rFonts w:eastAsia="Times New Roman" w:cstheme="minorHAnsi"/>
          <w:noProof/>
        </w:rPr>
        <w:t xml:space="preserve">, </w:t>
      </w:r>
      <w:r w:rsidR="00EB79BD">
        <w:rPr>
          <w:rFonts w:eastAsia="Times New Roman" w:cstheme="minorHAnsi"/>
          <w:noProof/>
        </w:rPr>
        <w:t>Universiti Teknologi MARA</w:t>
      </w:r>
      <w:r w:rsidR="00EB79BD" w:rsidRPr="00EB79BD">
        <w:rPr>
          <w:rFonts w:eastAsia="Times New Roman" w:cstheme="minorHAnsi"/>
          <w:noProof/>
        </w:rPr>
        <w:t>. His areas of expertise are graphic design</w:t>
      </w:r>
      <w:r w:rsidR="00EB79BD">
        <w:rPr>
          <w:rFonts w:eastAsia="Times New Roman" w:cstheme="minorHAnsi"/>
          <w:noProof/>
        </w:rPr>
        <w:t xml:space="preserve">, </w:t>
      </w:r>
      <w:r w:rsidR="00EB79BD" w:rsidRPr="00EB79BD">
        <w:rPr>
          <w:rFonts w:eastAsia="Times New Roman" w:cstheme="minorHAnsi"/>
          <w:noProof/>
        </w:rPr>
        <w:t>visual communication</w:t>
      </w:r>
      <w:r w:rsidR="00EB79BD">
        <w:rPr>
          <w:rFonts w:eastAsia="Times New Roman" w:cstheme="minorHAnsi"/>
          <w:noProof/>
        </w:rPr>
        <w:t xml:space="preserve"> and new media.</w:t>
      </w:r>
      <w:r>
        <w:rPr>
          <w:rFonts w:eastAsia="Times New Roman" w:cstheme="minorHAnsi"/>
          <w:noProof/>
        </w:rPr>
        <w:t xml:space="preserve"> </w:t>
      </w:r>
      <w:r w:rsidRPr="00911989">
        <w:rPr>
          <w:rFonts w:eastAsia="Times New Roman" w:cstheme="minorHAnsi"/>
          <w:noProof/>
        </w:rPr>
        <w:t>Email: zulimran@uitm.edu.my</w:t>
      </w:r>
    </w:p>
    <w:p w14:paraId="1FAF08CA" w14:textId="1A8ACC93" w:rsidR="00911989" w:rsidRDefault="00911989" w:rsidP="00F8687B">
      <w:pPr>
        <w:ind w:hanging="2"/>
        <w:jc w:val="both"/>
        <w:rPr>
          <w:i/>
          <w:iCs/>
          <w:noProof/>
        </w:rPr>
      </w:pPr>
      <w:r w:rsidRPr="00911989">
        <w:rPr>
          <w:rFonts w:eastAsia="Times New Roman" w:cstheme="minorHAnsi"/>
          <w:i/>
          <w:iCs/>
          <w:noProof/>
        </w:rPr>
        <w:t xml:space="preserve">Normah Mustaffa </w:t>
      </w:r>
      <w:r w:rsidR="00EB79BD" w:rsidRPr="00EB79BD">
        <w:rPr>
          <w:rFonts w:eastAsia="Times New Roman" w:cstheme="minorHAnsi"/>
          <w:noProof/>
        </w:rPr>
        <w:t>is an Associate Professor at the Center for Media and Communication Studies (MENTION), Faculty of Social Sciences and Humanities, Universiti Kebangsaan Malaysia. H</w:t>
      </w:r>
      <w:r w:rsidR="00C512D0">
        <w:rPr>
          <w:rFonts w:eastAsia="Times New Roman" w:cstheme="minorHAnsi"/>
          <w:noProof/>
        </w:rPr>
        <w:t>er</w:t>
      </w:r>
      <w:r w:rsidR="00EB79BD" w:rsidRPr="00EB79BD">
        <w:rPr>
          <w:rFonts w:eastAsia="Times New Roman" w:cstheme="minorHAnsi"/>
          <w:noProof/>
        </w:rPr>
        <w:t xml:space="preserve"> areas of expertise are journalism, visual communication, new media and media literacy</w:t>
      </w:r>
      <w:r w:rsidRPr="00911989">
        <w:rPr>
          <w:rFonts w:eastAsia="Times New Roman" w:cstheme="minorHAnsi"/>
          <w:noProof/>
        </w:rPr>
        <w:t>. Email: normahm@ukm.edu.my</w:t>
      </w:r>
    </w:p>
    <w:p w14:paraId="0EBDA122" w14:textId="37B483FE" w:rsidR="002513DB" w:rsidRDefault="00911989" w:rsidP="00F8687B">
      <w:pPr>
        <w:jc w:val="both"/>
        <w:rPr>
          <w:noProof/>
        </w:rPr>
      </w:pPr>
      <w:r w:rsidRPr="00911989">
        <w:rPr>
          <w:i/>
          <w:iCs/>
          <w:noProof/>
        </w:rPr>
        <w:t>Mohd Azul Mohamad Salleh</w:t>
      </w:r>
      <w:r>
        <w:rPr>
          <w:noProof/>
        </w:rPr>
        <w:t xml:space="preserve"> </w:t>
      </w:r>
      <w:r w:rsidR="00EB79BD" w:rsidRPr="00EB79BD">
        <w:rPr>
          <w:noProof/>
        </w:rPr>
        <w:t>is a senior lecturer at the Center for Media and Communication Studies (MENTION), Faculty of Social Sciences and Humanities, Universiti Kebangsaan Malaysia. His area of expertise is new media and communication technology.</w:t>
      </w:r>
      <w:r>
        <w:rPr>
          <w:noProof/>
        </w:rPr>
        <w:t xml:space="preserve"> Emel: azul@ukm.edu.my</w:t>
      </w:r>
    </w:p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726C64"/>
    <w:rsid w:val="007C0642"/>
    <w:rsid w:val="00911989"/>
    <w:rsid w:val="00925AD8"/>
    <w:rsid w:val="0093001D"/>
    <w:rsid w:val="00C512D0"/>
    <w:rsid w:val="00EB79BD"/>
    <w:rsid w:val="00F8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BA9B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Authors">
    <w:name w:val="TTP Author(s)"/>
    <w:basedOn w:val="Normal"/>
    <w:next w:val="TTPAddress"/>
    <w:uiPriority w:val="99"/>
    <w:rsid w:val="00726C64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TTPAddress">
    <w:name w:val="TTP Address"/>
    <w:basedOn w:val="Normal"/>
    <w:uiPriority w:val="99"/>
    <w:rsid w:val="00726C64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726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ZULIMRAN BIN AHMAD</cp:lastModifiedBy>
  <cp:revision>4</cp:revision>
  <dcterms:created xsi:type="dcterms:W3CDTF">2022-10-24T23:59:00Z</dcterms:created>
  <dcterms:modified xsi:type="dcterms:W3CDTF">2022-11-04T07:23:00Z</dcterms:modified>
</cp:coreProperties>
</file>